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9677" w14:textId="4D325C7C" w:rsidR="003A6109" w:rsidRDefault="0090668D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</w:t>
      </w:r>
      <w:r w:rsidR="003A6109">
        <w:rPr>
          <w:rFonts w:ascii="Times New Roman" w:hAnsi="Times New Roman" w:cs="Times New Roman"/>
          <w:b/>
          <w:sz w:val="32"/>
          <w:szCs w:val="32"/>
        </w:rPr>
        <w:t xml:space="preserve">ДОУ </w:t>
      </w:r>
      <w:r>
        <w:rPr>
          <w:rFonts w:ascii="Times New Roman" w:hAnsi="Times New Roman" w:cs="Times New Roman"/>
          <w:b/>
          <w:sz w:val="32"/>
          <w:szCs w:val="32"/>
        </w:rPr>
        <w:t>«Д</w:t>
      </w:r>
      <w:r w:rsidR="003A6109">
        <w:rPr>
          <w:rFonts w:ascii="Times New Roman" w:hAnsi="Times New Roman" w:cs="Times New Roman"/>
          <w:b/>
          <w:sz w:val="32"/>
          <w:szCs w:val="32"/>
        </w:rPr>
        <w:t>етский сад 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A6109">
        <w:rPr>
          <w:rFonts w:ascii="Times New Roman" w:hAnsi="Times New Roman" w:cs="Times New Roman"/>
          <w:b/>
          <w:sz w:val="32"/>
          <w:szCs w:val="32"/>
        </w:rPr>
        <w:t>16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6E9235AF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226E56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EFCB83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5F1438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976196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87AF01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518869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EB162F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BEF472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B49E7F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3122E3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ED4F78" w14:textId="77777777" w:rsidR="00114117" w:rsidRDefault="00114117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Долгосрочный п</w:t>
      </w:r>
      <w:r w:rsidR="003A6109" w:rsidRPr="003A6109">
        <w:rPr>
          <w:rFonts w:ascii="Times New Roman" w:hAnsi="Times New Roman" w:cs="Times New Roman"/>
          <w:b/>
          <w:sz w:val="72"/>
          <w:szCs w:val="72"/>
        </w:rPr>
        <w:t xml:space="preserve">роект </w:t>
      </w:r>
    </w:p>
    <w:p w14:paraId="5E143382" w14:textId="3203E823" w:rsidR="003A6109" w:rsidRP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A6109">
        <w:rPr>
          <w:rFonts w:ascii="Times New Roman" w:hAnsi="Times New Roman" w:cs="Times New Roman"/>
          <w:b/>
          <w:sz w:val="72"/>
          <w:szCs w:val="72"/>
        </w:rPr>
        <w:t>на тему:</w:t>
      </w:r>
    </w:p>
    <w:p w14:paraId="4808E249" w14:textId="788EE46A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A6109">
        <w:rPr>
          <w:rFonts w:ascii="Times New Roman" w:hAnsi="Times New Roman" w:cs="Times New Roman"/>
          <w:b/>
          <w:sz w:val="72"/>
          <w:szCs w:val="72"/>
        </w:rPr>
        <w:t>«</w:t>
      </w:r>
      <w:r w:rsidR="00743C62">
        <w:rPr>
          <w:rFonts w:ascii="Times New Roman" w:hAnsi="Times New Roman" w:cs="Times New Roman"/>
          <w:b/>
          <w:sz w:val="72"/>
          <w:szCs w:val="72"/>
        </w:rPr>
        <w:t>У природы нет плохой погоды…</w:t>
      </w:r>
      <w:r w:rsidRPr="003A6109">
        <w:rPr>
          <w:rFonts w:ascii="Times New Roman" w:hAnsi="Times New Roman" w:cs="Times New Roman"/>
          <w:b/>
          <w:sz w:val="72"/>
          <w:szCs w:val="72"/>
        </w:rPr>
        <w:t>»</w:t>
      </w:r>
    </w:p>
    <w:p w14:paraId="17DDDF1E" w14:textId="5D0E96BE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5C53826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6A07D0C2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6CE1DDFA" w14:textId="58EC4DB4" w:rsidR="003A6109" w:rsidRDefault="003A6109" w:rsidP="0090668D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3A6109">
        <w:rPr>
          <w:rFonts w:ascii="Times New Roman" w:hAnsi="Times New Roman" w:cs="Times New Roman"/>
          <w:b/>
          <w:sz w:val="44"/>
          <w:szCs w:val="44"/>
        </w:rPr>
        <w:t xml:space="preserve">Воспитатель: </w:t>
      </w:r>
      <w:r w:rsidR="0090668D">
        <w:rPr>
          <w:rFonts w:ascii="Times New Roman" w:hAnsi="Times New Roman" w:cs="Times New Roman"/>
          <w:b/>
          <w:sz w:val="44"/>
          <w:szCs w:val="44"/>
        </w:rPr>
        <w:t>Кузнецова Елена</w:t>
      </w:r>
    </w:p>
    <w:p w14:paraId="7C6DD837" w14:textId="36463B79" w:rsidR="0090668D" w:rsidRPr="003A6109" w:rsidRDefault="0090668D" w:rsidP="0090668D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Фаритовна</w:t>
      </w:r>
      <w:proofErr w:type="spellEnd"/>
    </w:p>
    <w:p w14:paraId="300DA2BA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288A6C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530456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DA2C70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E78C51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FEF224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E559B9" w14:textId="755EC438" w:rsidR="003A6109" w:rsidRDefault="003A6109" w:rsidP="001141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C7AB32B" w14:textId="1CDDB092" w:rsidR="003A6109" w:rsidRDefault="003A6109" w:rsidP="00743C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383E73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Дегтярск</w:t>
      </w:r>
    </w:p>
    <w:p w14:paraId="5AC0CD11" w14:textId="77777777" w:rsidR="003A6109" w:rsidRDefault="003A6109" w:rsidP="003A6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</w:t>
      </w:r>
      <w:r w:rsidRPr="00DF10EE">
        <w:rPr>
          <w:rFonts w:ascii="Times New Roman" w:hAnsi="Times New Roman" w:cs="Times New Roman"/>
          <w:b/>
          <w:sz w:val="32"/>
          <w:szCs w:val="32"/>
        </w:rPr>
        <w:t>роект на тему:</w:t>
      </w:r>
    </w:p>
    <w:p w14:paraId="5264710B" w14:textId="4C5120DA" w:rsidR="00114117" w:rsidRPr="00114117" w:rsidRDefault="00743C62" w:rsidP="001141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«У природы нет плохой погоды</w:t>
      </w:r>
      <w:r w:rsidR="003A6109">
        <w:rPr>
          <w:rFonts w:ascii="Times New Roman" w:hAnsi="Times New Roman" w:cs="Times New Roman"/>
          <w:b/>
          <w:sz w:val="32"/>
          <w:szCs w:val="32"/>
        </w:rPr>
        <w:t>»</w:t>
      </w:r>
    </w:p>
    <w:p w14:paraId="486041A3" w14:textId="75AD3884" w:rsidR="003A6109" w:rsidRDefault="00114117" w:rsidP="003A61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3A6109" w:rsidRPr="008D5F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ип проекта: комплексный</w:t>
      </w:r>
      <w:r w:rsidR="003A61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практико-ориентированный</w:t>
      </w:r>
    </w:p>
    <w:p w14:paraId="2FC2E567" w14:textId="69107199" w:rsidR="003A6109" w:rsidRPr="00AC2499" w:rsidRDefault="003A6109" w:rsidP="003A6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Продолжительность: </w:t>
      </w:r>
      <w:r w:rsidR="00D40E72" w:rsidRPr="00D40E72">
        <w:rPr>
          <w:rFonts w:ascii="Times New Roman" w:hAnsi="Times New Roman" w:cs="Times New Roman"/>
          <w:sz w:val="28"/>
          <w:szCs w:val="28"/>
          <w:shd w:val="clear" w:color="auto" w:fill="FFFFFF"/>
        </w:rPr>
        <w:t>долгосрочный -</w:t>
      </w:r>
      <w:r w:rsidRPr="00D40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="0090668D" w:rsidRPr="00D40E72">
        <w:rPr>
          <w:rFonts w:ascii="Times New Roman" w:hAnsi="Times New Roman" w:cs="Times New Roman"/>
          <w:sz w:val="28"/>
          <w:szCs w:val="28"/>
          <w:shd w:val="clear" w:color="auto" w:fill="FFFFFF"/>
        </w:rPr>
        <w:t>год</w:t>
      </w:r>
    </w:p>
    <w:p w14:paraId="62E77C6E" w14:textId="0B7F1971" w:rsidR="003A6109" w:rsidRDefault="003A6109" w:rsidP="003A61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7AD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Участники проекта:</w:t>
      </w:r>
      <w:r w:rsidRPr="00407A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Дети подготовительной </w:t>
      </w:r>
      <w:r w:rsidR="00906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школе </w:t>
      </w:r>
      <w:r w:rsidRPr="00407A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группы, родители, воспитатели, </w:t>
      </w:r>
    </w:p>
    <w:p w14:paraId="659D63E5" w14:textId="5F66202A" w:rsidR="003A6109" w:rsidRPr="00407ADB" w:rsidRDefault="003A6109" w:rsidP="003A61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7AD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Социальные партнёры</w:t>
      </w:r>
      <w:r w:rsidRPr="00407A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музыкальный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руководитель, </w:t>
      </w:r>
      <w:r w:rsidRPr="00407A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 городской детской библиотеки, писательница нашего города Смирнов</w:t>
      </w:r>
      <w:r w:rsidR="00743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Т.С.</w:t>
      </w:r>
    </w:p>
    <w:p w14:paraId="620E4386" w14:textId="5D0E34C6" w:rsidR="003A6109" w:rsidRPr="00FF6557" w:rsidRDefault="003A6109" w:rsidP="009066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данной </w:t>
      </w:r>
      <w:r w:rsidRPr="00FF6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проектировочной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 </w:t>
      </w:r>
      <w:r w:rsidRPr="00FF6557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планируется интеграци</w:t>
      </w:r>
      <w:r w:rsidR="0090668D">
        <w:rPr>
          <w:rFonts w:ascii="Times New Roman" w:hAnsi="Times New Roman" w:cs="Times New Roman"/>
          <w:sz w:val="28"/>
          <w:szCs w:val="28"/>
          <w:shd w:val="clear" w:color="auto" w:fill="FFFFFF"/>
        </w:rPr>
        <w:t>я всех образовательных областей</w:t>
      </w:r>
    </w:p>
    <w:p w14:paraId="584144C5" w14:textId="77777777" w:rsidR="003A6109" w:rsidRDefault="003A6109" w:rsidP="003A61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 темы:</w:t>
      </w:r>
    </w:p>
    <w:p w14:paraId="5AF81248" w14:textId="77777777" w:rsidR="003A6109" w:rsidRPr="00FF6557" w:rsidRDefault="003A6109" w:rsidP="003A6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F6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Ознакомление дошкольников с природой является одной из важнейших задач в работе с детьми. При этом очень важно, чтобы получаемые знания не были преподнесены изолированно, без привязки к целому комплексу явлений, окружающих предмет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изучения. Важно, что дети осознавали связь объектов живой и неживой природы, взаимодействия объектов с </w:t>
      </w:r>
      <w:r w:rsidRPr="00FF6557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окружающей средой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F6557">
        <w:rPr>
          <w:rFonts w:ascii="Times New Roman" w:hAnsi="Times New Roman" w:cs="Times New Roman"/>
          <w:sz w:val="28"/>
          <w:szCs w:val="28"/>
          <w:shd w:val="clear" w:color="auto" w:fill="FFFFFF"/>
        </w:rPr>
        <w:t>Для хорошего усвоения материалов по ознакомлению детей с природой имеет смысл применять комплексные и интегрированные занятия</w:t>
      </w:r>
    </w:p>
    <w:p w14:paraId="79E23064" w14:textId="77777777" w:rsidR="003A6109" w:rsidRPr="00AC2499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r w:rsidRPr="00AC2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помогает развивать у детей связную речь, обогащать и активизировать словарь.  Формировать эмоциональное, положительное отношение к природе, умение видеть прекрасное в разное время года. Воспитывать экологическую культуру.</w:t>
      </w:r>
    </w:p>
    <w:bookmarkEnd w:id="0"/>
    <w:p w14:paraId="75675D2B" w14:textId="77777777" w:rsidR="003A6109" w:rsidRPr="00AC2499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Практико-ориентированный проект</w:t>
      </w:r>
    </w:p>
    <w:p w14:paraId="196E29BE" w14:textId="77777777" w:rsidR="003A6109" w:rsidRPr="00AC2499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год</w:t>
      </w:r>
    </w:p>
    <w:p w14:paraId="32441FE3" w14:textId="77777777" w:rsidR="003A6109" w:rsidRPr="00AC2499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</w:t>
      </w:r>
      <w:r w:rsidRPr="00AC2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A881457" w14:textId="77777777" w:rsidR="003A6109" w:rsidRPr="00AC2499" w:rsidRDefault="003A6109" w:rsidP="003A61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</w:t>
      </w:r>
      <w:r w:rsidRPr="00AC2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 детей особенности связной, диалогической и монологической речи. Активизировать словарь детей.</w:t>
      </w:r>
    </w:p>
    <w:p w14:paraId="51813561" w14:textId="77777777" w:rsidR="003A6109" w:rsidRPr="00E90EC8" w:rsidRDefault="003A6109" w:rsidP="003A61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формирования у детей эмоционального, положительного отношения</w:t>
      </w:r>
      <w:r w:rsidRPr="00E9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природе, умение видеть прекрасное в разное время года.</w:t>
      </w:r>
    </w:p>
    <w:p w14:paraId="64E9BA1B" w14:textId="77777777" w:rsidR="003A6109" w:rsidRPr="00E90EC8" w:rsidRDefault="003A6109" w:rsidP="003A61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сезонных изменениях в природе, отражать в рисунках признаки природы в разные времена года, используя различные методы рисования, познакомить с нетрадиционными техниками рисования.</w:t>
      </w:r>
    </w:p>
    <w:p w14:paraId="75957EEA" w14:textId="77777777" w:rsidR="003A6109" w:rsidRPr="00C47B8A" w:rsidRDefault="003A6109" w:rsidP="003A61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инициативы к сочинению экологической сказки, придумыванию загадки, небылиц.</w:t>
      </w:r>
    </w:p>
    <w:p w14:paraId="0332C070" w14:textId="77777777" w:rsidR="003A6109" w:rsidRPr="00C47B8A" w:rsidRDefault="003A6109" w:rsidP="003A61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мышление, эстетический вкус.</w:t>
      </w:r>
    </w:p>
    <w:p w14:paraId="4D0D2BAE" w14:textId="77777777" w:rsidR="003A6109" w:rsidRDefault="003A6109" w:rsidP="003A61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любовь к природе и бережное к ней отношение.</w:t>
      </w:r>
    </w:p>
    <w:p w14:paraId="0D518563" w14:textId="77777777" w:rsidR="003A6109" w:rsidRPr="004F7508" w:rsidRDefault="003A6109" w:rsidP="003A61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508">
        <w:rPr>
          <w:rFonts w:ascii="Times New Roman" w:hAnsi="Times New Roman" w:cs="Times New Roman"/>
          <w:sz w:val="28"/>
          <w:szCs w:val="28"/>
        </w:rPr>
        <w:t>Создать условий для эмоционального благополучия каждого воспитанника.</w:t>
      </w:r>
    </w:p>
    <w:p w14:paraId="0B76E2E9" w14:textId="77777777" w:rsidR="003A6109" w:rsidRPr="004F7508" w:rsidRDefault="003A6109" w:rsidP="003A61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508">
        <w:rPr>
          <w:rFonts w:ascii="Times New Roman" w:hAnsi="Times New Roman" w:cs="Times New Roman"/>
          <w:sz w:val="28"/>
          <w:szCs w:val="28"/>
        </w:rPr>
        <w:t>Обеспечение индивидуализации в образовании, сохранения жизни и здоровья детей.</w:t>
      </w:r>
    </w:p>
    <w:p w14:paraId="6AEBC41B" w14:textId="77777777" w:rsidR="003A6109" w:rsidRPr="00C47B8A" w:rsidRDefault="003A6109" w:rsidP="003A61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508">
        <w:rPr>
          <w:rFonts w:ascii="Times New Roman" w:hAnsi="Times New Roman" w:cs="Times New Roman"/>
          <w:sz w:val="28"/>
          <w:szCs w:val="28"/>
        </w:rPr>
        <w:t xml:space="preserve">Создать условия для совместной деятельности детей, их родителей и педагогов. </w:t>
      </w:r>
    </w:p>
    <w:p w14:paraId="71CF3A3D" w14:textId="77777777" w:rsidR="003A6109" w:rsidRDefault="003A6109" w:rsidP="003A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2499">
        <w:rPr>
          <w:rFonts w:ascii="Times New Roman" w:eastAsia="Times New Roman" w:hAnsi="Times New Roman" w:cs="Times New Roman"/>
          <w:noProof/>
          <w:color w:val="0084C1"/>
          <w:sz w:val="28"/>
          <w:szCs w:val="28"/>
          <w:lang w:eastAsia="ru-RU"/>
        </w:rPr>
        <w:lastRenderedPageBreak/>
        <w:drawing>
          <wp:inline distT="0" distB="0" distL="0" distR="0" wp14:anchorId="58FE4D5B" wp14:editId="2EEA7287">
            <wp:extent cx="5715000" cy="4791075"/>
            <wp:effectExtent l="0" t="0" r="0" b="9525"/>
            <wp:docPr id="1" name="Рисунок 1" descr="http://tmndetsady.ru/upload/news/thumb_bfef92d15e2b5a9d8a42423c270e603b.jpg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tmndetsady.ru/upload/news/thumb_bfef92d15e2b5a9d8a42423c270e603b.jpg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2EDF" w14:textId="77777777" w:rsidR="003A6109" w:rsidRDefault="003A6109" w:rsidP="003A610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9E4EC77" w14:textId="77777777" w:rsidR="003A6109" w:rsidRDefault="003A6109" w:rsidP="003A610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E5067B3" w14:textId="77777777" w:rsidR="003A6109" w:rsidRPr="00BB68A0" w:rsidRDefault="003A6109" w:rsidP="003A61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508">
        <w:rPr>
          <w:rFonts w:ascii="Times New Roman" w:hAnsi="Times New Roman" w:cs="Times New Roman"/>
          <w:b/>
          <w:i/>
          <w:sz w:val="28"/>
          <w:szCs w:val="28"/>
        </w:rPr>
        <w:t>Проект имеет следующие направления:</w:t>
      </w:r>
    </w:p>
    <w:p w14:paraId="2DA70908" w14:textId="77777777" w:rsidR="003A6109" w:rsidRPr="004F7508" w:rsidRDefault="003A6109" w:rsidP="003A61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508">
        <w:rPr>
          <w:rFonts w:ascii="Times New Roman" w:hAnsi="Times New Roman" w:cs="Times New Roman"/>
          <w:sz w:val="28"/>
          <w:szCs w:val="28"/>
        </w:rPr>
        <w:t>Внедрение новых образовательных технологий в педагогическую практику</w:t>
      </w:r>
    </w:p>
    <w:p w14:paraId="7C124AEC" w14:textId="77777777" w:rsidR="003A6109" w:rsidRPr="004F7508" w:rsidRDefault="003A6109" w:rsidP="003A61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508">
        <w:rPr>
          <w:rFonts w:ascii="Times New Roman" w:hAnsi="Times New Roman" w:cs="Times New Roman"/>
          <w:sz w:val="28"/>
          <w:szCs w:val="28"/>
        </w:rPr>
        <w:t>Организацию различных видов деятельности, воздействующих на формирование у детей интереса к произведениям детских писателей</w:t>
      </w:r>
    </w:p>
    <w:p w14:paraId="64D149D3" w14:textId="3189E3E4" w:rsidR="003A6109" w:rsidRPr="004F7508" w:rsidRDefault="003A6109" w:rsidP="003A61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508">
        <w:rPr>
          <w:rFonts w:ascii="Times New Roman" w:hAnsi="Times New Roman" w:cs="Times New Roman"/>
          <w:sz w:val="28"/>
          <w:szCs w:val="28"/>
        </w:rPr>
        <w:t xml:space="preserve">Организация совместной деятельности детей, с родителями, ближайшими взрослыми, педагогами </w:t>
      </w:r>
      <w:r w:rsidR="0090668D">
        <w:rPr>
          <w:rFonts w:ascii="Times New Roman" w:hAnsi="Times New Roman" w:cs="Times New Roman"/>
          <w:sz w:val="28"/>
          <w:szCs w:val="28"/>
        </w:rPr>
        <w:t>МБ</w:t>
      </w:r>
      <w:r w:rsidRPr="004F7508">
        <w:rPr>
          <w:rFonts w:ascii="Times New Roman" w:hAnsi="Times New Roman" w:cs="Times New Roman"/>
          <w:sz w:val="28"/>
          <w:szCs w:val="28"/>
        </w:rPr>
        <w:t>ДОУ, музыкальным руководителем, работником библиотеки.</w:t>
      </w:r>
    </w:p>
    <w:p w14:paraId="4C0A1ADD" w14:textId="77777777" w:rsidR="003A6109" w:rsidRPr="004F7508" w:rsidRDefault="003A6109" w:rsidP="003A610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7508">
        <w:rPr>
          <w:rFonts w:ascii="Times New Roman" w:hAnsi="Times New Roman" w:cs="Times New Roman"/>
          <w:b/>
          <w:i/>
          <w:sz w:val="28"/>
          <w:szCs w:val="28"/>
        </w:rPr>
        <w:t>Предварительный план содержания деятельности:</w:t>
      </w:r>
    </w:p>
    <w:p w14:paraId="3AB569C0" w14:textId="77777777" w:rsidR="003A6109" w:rsidRPr="004F7508" w:rsidRDefault="003A6109" w:rsidP="003A61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508">
        <w:rPr>
          <w:rFonts w:ascii="Times New Roman" w:hAnsi="Times New Roman" w:cs="Times New Roman"/>
          <w:b/>
          <w:sz w:val="28"/>
          <w:szCs w:val="28"/>
        </w:rPr>
        <w:t>1 этап: подготовительный</w:t>
      </w:r>
    </w:p>
    <w:p w14:paraId="5CA6BFF1" w14:textId="77777777" w:rsidR="003A6109" w:rsidRDefault="003A6109" w:rsidP="003A61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508">
        <w:rPr>
          <w:rFonts w:ascii="Times New Roman" w:hAnsi="Times New Roman" w:cs="Times New Roman"/>
          <w:sz w:val="28"/>
          <w:szCs w:val="28"/>
        </w:rPr>
        <w:t>Изучение соответствующей литературы по теме</w:t>
      </w:r>
    </w:p>
    <w:p w14:paraId="041E6E8D" w14:textId="77777777" w:rsidR="003A6109" w:rsidRPr="004F7508" w:rsidRDefault="003A6109" w:rsidP="003A61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</w:t>
      </w:r>
      <w:r w:rsidRPr="0076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и детей о том, какие книги дома читают, есть ли в домашней библиотеке произведения А.С Пушкина</w:t>
      </w:r>
    </w:p>
    <w:p w14:paraId="1E83BD37" w14:textId="77777777" w:rsidR="003A6109" w:rsidRPr="004F7508" w:rsidRDefault="003A6109" w:rsidP="003A61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50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3EFE9DFA" w14:textId="77777777" w:rsidR="003A6109" w:rsidRPr="004F7508" w:rsidRDefault="003A6109" w:rsidP="003A61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508">
        <w:rPr>
          <w:rFonts w:ascii="Times New Roman" w:hAnsi="Times New Roman" w:cs="Times New Roman"/>
          <w:sz w:val="28"/>
          <w:szCs w:val="28"/>
        </w:rPr>
        <w:t>Корректировка проблемы, темы, целей и задач</w:t>
      </w:r>
    </w:p>
    <w:p w14:paraId="48FF6619" w14:textId="77777777" w:rsidR="003A6109" w:rsidRDefault="003A6109" w:rsidP="003A61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508">
        <w:rPr>
          <w:rFonts w:ascii="Times New Roman" w:hAnsi="Times New Roman" w:cs="Times New Roman"/>
          <w:sz w:val="28"/>
          <w:szCs w:val="28"/>
        </w:rPr>
        <w:t xml:space="preserve">Выбор эффективных методик, </w:t>
      </w:r>
      <w:r>
        <w:rPr>
          <w:rFonts w:ascii="Times New Roman" w:hAnsi="Times New Roman" w:cs="Times New Roman"/>
          <w:sz w:val="28"/>
          <w:szCs w:val="28"/>
        </w:rPr>
        <w:t xml:space="preserve">подбор произведений А.С. Пушкина с учетом возрастного ценза детей </w:t>
      </w:r>
      <w:r w:rsidRPr="004F7508">
        <w:rPr>
          <w:rFonts w:ascii="Times New Roman" w:hAnsi="Times New Roman" w:cs="Times New Roman"/>
          <w:sz w:val="28"/>
          <w:szCs w:val="28"/>
        </w:rPr>
        <w:t>наглядно-дидактических пособий, демонстрационного материала</w:t>
      </w:r>
      <w:r>
        <w:rPr>
          <w:rFonts w:ascii="Times New Roman" w:hAnsi="Times New Roman" w:cs="Times New Roman"/>
          <w:sz w:val="28"/>
          <w:szCs w:val="28"/>
        </w:rPr>
        <w:t>, музыкальных произведений по теме проекта</w:t>
      </w:r>
    </w:p>
    <w:p w14:paraId="08FCA49A" w14:textId="77777777" w:rsidR="003A6109" w:rsidRDefault="003A6109" w:rsidP="003A61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Составление плана работы</w:t>
      </w:r>
    </w:p>
    <w:p w14:paraId="5F43616A" w14:textId="77777777" w:rsidR="003A6109" w:rsidRDefault="003A6109" w:rsidP="003A61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этап: основной</w:t>
      </w:r>
    </w:p>
    <w:p w14:paraId="36FD0590" w14:textId="77777777" w:rsidR="003A6109" w:rsidRPr="00AC2499" w:rsidRDefault="003A6109" w:rsidP="003A61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AC24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еализация проекта:</w:t>
      </w:r>
    </w:p>
    <w:p w14:paraId="23CB27ED" w14:textId="77777777" w:rsidR="003A6109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24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детской продуктивной деятельности, планирующиеся в ходе реализации проекта:</w:t>
      </w:r>
    </w:p>
    <w:p w14:paraId="43C774EE" w14:textId="6840F44C" w:rsidR="003A6109" w:rsidRPr="00325A21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32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</w:t>
      </w:r>
      <w:r w:rsidR="0090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 выставки детских работ: «Осень золотая»</w:t>
      </w:r>
      <w:r w:rsidRPr="0032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0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«Дары осени» «Волшебница-зима», «Портрет весны», «Ах! Лето»</w:t>
      </w:r>
      <w:r w:rsidRPr="0032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5DDB363" w14:textId="42C2D317" w:rsidR="003A6109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0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экспозиция детских работ «Волшебные пальчики»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37D081" w14:textId="18DBDB9F" w:rsidR="003A6109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</w:t>
      </w:r>
      <w:r w:rsidR="0090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альбома с детскими рисунками «Времена года»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946C226" w14:textId="5065CAFA" w:rsidR="003A6109" w:rsidRPr="00624056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выставки детских </w:t>
      </w:r>
      <w:r w:rsidR="0090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 «Шедевры живописи глазами детей»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930B1C" w14:textId="77777777" w:rsidR="003A6109" w:rsidRPr="00624056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4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Последовательность разворачивания проекта</w:t>
      </w:r>
    </w:p>
    <w:p w14:paraId="261E332D" w14:textId="77777777" w:rsidR="003A6109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Pr="006240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Октябрь–ноябрь</w:t>
      </w:r>
    </w:p>
    <w:p w14:paraId="6F9DFE71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беседа с детьми на тему «Как природа рисует красками», рассматривание иллюстраций художников: И. Шишкина, И. Левитана, И. Грабаря, К. </w:t>
      </w:r>
      <w:proofErr w:type="spellStart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Юона</w:t>
      </w:r>
      <w:proofErr w:type="spellEnd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К. Коровина, П. Трубецкого.</w:t>
      </w:r>
    </w:p>
    <w:p w14:paraId="1B371EA1" w14:textId="77777777" w:rsidR="003A6109" w:rsidRPr="006F5D1A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эстетическое восприятие детей, формировать навыки эстетических контактов с произведениями искусства. Обратить внимание детей, какими выразительными средствами пользовались художники, передавая красоту родной природы. Какие цвета были использованы художником.</w:t>
      </w:r>
    </w:p>
    <w:p w14:paraId="2C9EB76B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литературы, стихов, загадок, примет. Заучивание стихотворений: «Осень» К.Д. Бальмонта, «Скучная картина» А.Н. Плещеева, «Листопад» И.А. Бунина, «</w:t>
      </w:r>
      <w:proofErr w:type="spellStart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Листопадничек</w:t>
      </w:r>
      <w:proofErr w:type="spellEnd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И. Соколова-Микитова, «Лес осенью» А. Твардовского.</w:t>
      </w:r>
    </w:p>
    <w:p w14:paraId="5FEF4ECC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игры: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«Времена года», «Когда это бывает», «Сложи картинку», «Такой листик, лети ко мне».</w:t>
      </w:r>
    </w:p>
    <w:p w14:paraId="7AAEDA86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смекалку, сообразительность.</w:t>
      </w:r>
    </w:p>
    <w:p w14:paraId="21022E88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аудиозаписи А. Вивальди «Осень» из цикла «Времена года» П. Чайковский: «Осенняя песня», «Октябрь».</w:t>
      </w:r>
    </w:p>
    <w:p w14:paraId="6BBFE7F4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гербария.</w:t>
      </w:r>
    </w:p>
    <w:p w14:paraId="3C325F98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в памяти детей названия деревьев.</w:t>
      </w:r>
    </w:p>
    <w:p w14:paraId="738A300B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игры: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 какого дерева листок», «Не ошибись», «К дереву беги».</w:t>
      </w:r>
    </w:p>
    <w:p w14:paraId="1762106F" w14:textId="720CDB89" w:rsidR="003A6109" w:rsidRPr="006F5D1A" w:rsidRDefault="0090668D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A6109"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по изобразительному искусству по теме «Осень золотая»,</w:t>
      </w:r>
    </w:p>
    <w:p w14:paraId="281D1E4F" w14:textId="77777777" w:rsidR="003A6109" w:rsidRPr="006F5D1A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«Волшебные краски осени» (знакомство с техникой печатания листьями);</w:t>
      </w:r>
    </w:p>
    <w:p w14:paraId="00208815" w14:textId="77777777" w:rsidR="003A6109" w:rsidRPr="006F5D1A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«Грибочки в лукошке», «Дары осени» (печать сырой картошкой); «Я шагаю по ковру из осенних листьев». </w:t>
      </w:r>
      <w:r w:rsidRPr="006F5D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(З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накомство детей с техникой «монотипия»; «Портрет осени» </w:t>
      </w:r>
      <w:r w:rsidRPr="006F5D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(З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накомство с техникой «цветной </w:t>
      </w:r>
      <w:proofErr w:type="spellStart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граттаж</w:t>
      </w:r>
      <w:proofErr w:type="spellEnd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«Ветка рябины». (Знакомство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новой техникой печатания косметическими ватными палочками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1136C3" w14:textId="78EFB6E1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="0090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Музыкальное развлечение «Праздник осени»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6ECC54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сезонных изменениях, происходящих в природе осенью; создать эмоциональный настрой: радостный, приподнятый; формировать эстетический вкус и приобщение к миру прекрасного.</w:t>
      </w:r>
    </w:p>
    <w:p w14:paraId="5BA1938C" w14:textId="77777777" w:rsidR="003A6109" w:rsidRPr="006F5D1A" w:rsidRDefault="003A6109" w:rsidP="009066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Взаимодействие с семьей:</w:t>
      </w:r>
    </w:p>
    <w:p w14:paraId="60A64450" w14:textId="77777777" w:rsidR="003A6109" w:rsidRPr="006F5D1A" w:rsidRDefault="003A6109" w:rsidP="003A610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изготовлению костюмов к развлечению.</w:t>
      </w:r>
    </w:p>
    <w:p w14:paraId="6597A4D3" w14:textId="77777777" w:rsidR="003A6109" w:rsidRPr="006F5D1A" w:rsidRDefault="003A6109" w:rsidP="003A61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организации и проведении экскурсии.</w:t>
      </w:r>
    </w:p>
    <w:p w14:paraId="059B24D9" w14:textId="77777777" w:rsidR="003A6109" w:rsidRPr="0090668D" w:rsidRDefault="003A6109" w:rsidP="003A610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6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Декабрь–февраль</w:t>
      </w:r>
    </w:p>
    <w:p w14:paraId="2BE1456A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выставки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ДК</w:t>
      </w:r>
    </w:p>
    <w:p w14:paraId="7C30D044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картинами местных художников. Воспитывать любовь к природе родного края.</w:t>
      </w:r>
    </w:p>
    <w:p w14:paraId="77B2BBF5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зимний сквер.</w:t>
      </w:r>
    </w:p>
    <w:p w14:paraId="1EE19E91" w14:textId="77777777" w:rsidR="003A6109" w:rsidRPr="006F5D1A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видеть красоту и мощь природы. Обратить внимание на тихую грусть “засыпания” природы с наступлением зимы.</w:t>
      </w:r>
    </w:p>
    <w:p w14:paraId="508CDE31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искусством – рассматривание зимних пейзажей. Выставки-загадки.</w:t>
      </w:r>
    </w:p>
    <w:p w14:paraId="4734DC83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 о сезонных изменениях в природе и знание о жанре изобразительного искусства – пейзаже.</w:t>
      </w:r>
    </w:p>
    <w:p w14:paraId="51FC57D8" w14:textId="77777777" w:rsidR="003A6109" w:rsidRPr="006F5D1A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«Времена года», «Узнай по описанию»</w:t>
      </w:r>
    </w:p>
    <w:p w14:paraId="58C2D388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внимание, сообразительность. Рассказ-загадка о разных предметах и явлениях природы.</w:t>
      </w:r>
    </w:p>
    <w:p w14:paraId="4539EEFC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репродукций картин по теме «Зима»: </w:t>
      </w:r>
      <w:proofErr w:type="spellStart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К.Юона</w:t>
      </w:r>
      <w:proofErr w:type="spellEnd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«Русская зима», И. Шишкина «Сосна», И. Грабаря «Февральская лазурь».</w:t>
      </w:r>
    </w:p>
    <w:p w14:paraId="5A920692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обратить внимание детей, какими выразительными средствами пользовались художники для более яркой передачи зимнего пейзажа. Развивать эстетическое восприятие, формировать навыки эстетических контактов с произведениями искусства.</w:t>
      </w:r>
    </w:p>
    <w:p w14:paraId="2F1304C1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аудиозаписи.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Чайковский «Декабрь – Святки», «Времена года», В. </w:t>
      </w:r>
      <w:proofErr w:type="spellStart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Шаинский</w:t>
      </w:r>
      <w:proofErr w:type="spellEnd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«Снежинки», А. Внукова «Если снег идет».</w:t>
      </w:r>
    </w:p>
    <w:p w14:paraId="07AA214E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6.Стихи, пословицы, поговорки, приметы о зиме.</w:t>
      </w:r>
    </w:p>
    <w:p w14:paraId="24CC61DD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понимать смысл пословиц и народных примет, помочь в придумывании своих. Развивать связную речь, умение грамотно составлять предложения.</w:t>
      </w:r>
    </w:p>
    <w:p w14:paraId="4FD31B6C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7.З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аучивание стихотворений: И. Суриков «Зима», А. Федоров «Мороз», Л. Толстой «Декабрь».</w:t>
      </w:r>
    </w:p>
    <w:p w14:paraId="70CFEAA7" w14:textId="11F87946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</w:t>
      </w:r>
      <w:r w:rsidR="0090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изобразительному искусству по теме «Волшебница-зима».</w:t>
      </w:r>
    </w:p>
    <w:p w14:paraId="736A0280" w14:textId="77777777" w:rsidR="003A6109" w:rsidRPr="006F5D1A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волшебные снежинки”. 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рисовании (свеча и акварель). «Первый снег», «Зима в городе». 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умение рисовать пальчиками, оттиск печатками. «Мое любимое дерево зимой», «Птички на ветке». 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закрепить навыки рисования гуашью, сочетать в работе скатывание бумаги, </w:t>
      </w:r>
      <w:proofErr w:type="spellStart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комканье</w:t>
      </w:r>
      <w:proofErr w:type="spellEnd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рисование. «Зимняя сказка», «Я в волшебном лесу». 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в экспериментировании с материалами, необходимыми для работы в разных нетрадиционных техниках. Развивать творчество, воображение.</w:t>
      </w:r>
    </w:p>
    <w:p w14:paraId="44EECFD3" w14:textId="77777777" w:rsidR="003A6109" w:rsidRPr="006F5D1A" w:rsidRDefault="003A6109" w:rsidP="009066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Взаимодействие с семьей:</w:t>
      </w:r>
    </w:p>
    <w:p w14:paraId="18A7BE14" w14:textId="77777777" w:rsidR="003A6109" w:rsidRPr="006F5D1A" w:rsidRDefault="003A6109" w:rsidP="003A610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Привлечь родителей к оформлению изостудии (изготовление картин из </w:t>
      </w:r>
      <w:proofErr w:type="spellStart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тестопластики</w:t>
      </w:r>
      <w:proofErr w:type="spellEnd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633B25F" w14:textId="77777777" w:rsidR="003A6109" w:rsidRPr="006F5D1A" w:rsidRDefault="003A6109" w:rsidP="003A610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стихов с детьми о зиме.</w:t>
      </w:r>
    </w:p>
    <w:p w14:paraId="384ECDB0" w14:textId="77777777" w:rsidR="003A6109" w:rsidRPr="006F5D1A" w:rsidRDefault="003A6109" w:rsidP="003A610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картинную галерею города Норильска.</w:t>
      </w:r>
    </w:p>
    <w:p w14:paraId="4235B76C" w14:textId="77777777" w:rsidR="003A6109" w:rsidRPr="0090668D" w:rsidRDefault="003A6109" w:rsidP="009066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066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Март–май</w:t>
      </w:r>
    </w:p>
    <w:p w14:paraId="21CA85F3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«Времена года».</w:t>
      </w:r>
    </w:p>
    <w:p w14:paraId="71817B57" w14:textId="77777777" w:rsidR="003A6109" w:rsidRPr="006F5D1A" w:rsidRDefault="003A6109" w:rsidP="009066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представления детей о последовательности (цикличности) изменений в природе весной, летом, зимой, осенью по существенным признакам.</w:t>
      </w:r>
    </w:p>
    <w:p w14:paraId="0F659E10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Приметы, пословицы, поговорки, стихи о весне. Разучивание стихов Ф. Тютчев «Весна», «Весенние воды», С. Есенин «Черемуха», А. Майков «В мае». 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связную речь, память; продолжать учить детей понимать смысл пословиц, поговорок.</w:t>
      </w:r>
    </w:p>
    <w:p w14:paraId="486D7D31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фотографий, открыток о весне. 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показать детям, как фотографы передавали неповторимость, очарование этого времени года.</w:t>
      </w:r>
    </w:p>
    <w:p w14:paraId="2B688F2D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на тему «Весна». 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побуждать детей к составлению рассказа об этом времени года; формировать у детей эстетическое отношение к природе, умению погружаться в мир природы, её образов, цветов; учить рассказывать связно, полно, четко выстраивать композицию рассказа.</w:t>
      </w:r>
    </w:p>
    <w:p w14:paraId="65498B09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русской народной песни «Кулик – весна», Н. Любарский «Дождик», П. Чайковский «Времена года», В. Моцарт «Весенняя».</w:t>
      </w:r>
    </w:p>
    <w:p w14:paraId="5167C25E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альбом с иллюстрациями, детскими работами, фотографиями, песнями, стихами, народными приметами на тему «Времена года».</w:t>
      </w:r>
    </w:p>
    <w:p w14:paraId="149871C8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по изобразительному искусству «Ветка с первыми листочками», «Весенний букет», «Березы весной», «Цветущий сад», «Грачи прилетели».</w:t>
      </w:r>
    </w:p>
    <w:p w14:paraId="3751D322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умения и навыки в изобразительных техниках, развивать чувство композиции. Учить использовать необычные материалы для создания выразительного образ.</w:t>
      </w:r>
    </w:p>
    <w:p w14:paraId="591D9225" w14:textId="77777777" w:rsidR="003A6109" w:rsidRPr="006F5D1A" w:rsidRDefault="003A6109" w:rsidP="009066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Взаимодействие с семьей:</w:t>
      </w:r>
    </w:p>
    <w:p w14:paraId="5E7C8AA1" w14:textId="77777777" w:rsidR="003A6109" w:rsidRPr="006F5D1A" w:rsidRDefault="003A6109" w:rsidP="003A610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оформлению альбома «Времена года».</w:t>
      </w:r>
    </w:p>
    <w:p w14:paraId="6ADF1F9F" w14:textId="77777777" w:rsidR="003A6109" w:rsidRPr="006F5D1A" w:rsidRDefault="003A6109" w:rsidP="003A610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информационного стенда для родителей.</w:t>
      </w:r>
    </w:p>
    <w:p w14:paraId="0CCD0E80" w14:textId="77777777" w:rsidR="003A6109" w:rsidRPr="006F5D1A" w:rsidRDefault="003A6109" w:rsidP="003A610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подбору бросового и природного материала.</w:t>
      </w:r>
    </w:p>
    <w:p w14:paraId="31B2022B" w14:textId="77777777" w:rsidR="003A6109" w:rsidRPr="0090668D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Pr="009066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Июнь–август</w:t>
      </w:r>
    </w:p>
    <w:p w14:paraId="1509F1E8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«Когда это бывает». 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основные приметы времен года.</w:t>
      </w:r>
    </w:p>
    <w:p w14:paraId="3992134B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песен о лете.</w:t>
      </w:r>
    </w:p>
    <w:p w14:paraId="33FAFF0F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Экскурсия в парк, лес. 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наблюдать за изменениями в погоде, уметь описывать погоду, используя эпитеты, образные выражения.</w:t>
      </w:r>
    </w:p>
    <w:p w14:paraId="3F17C1FC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«Как я отдыхал летом». 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составлению рассказа о своем отдыхе; учить отбирать нужные приметы лета, характерные для данной местности.</w:t>
      </w:r>
    </w:p>
    <w:p w14:paraId="0D79AABB" w14:textId="77777777" w:rsidR="003A6109" w:rsidRPr="006F5D1A" w:rsidRDefault="003A6109" w:rsidP="0090668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картин о лете из природного и бросового материала. 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художественный вкус, воображение.</w:t>
      </w:r>
    </w:p>
    <w:p w14:paraId="0F9774AB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изобразительному искусству «Летнее настроение», «На реке».</w:t>
      </w:r>
    </w:p>
    <w:p w14:paraId="40638875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познакомить с новой техникой рисования мыльными пузырями, </w:t>
      </w:r>
      <w:proofErr w:type="spellStart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кляксографией</w:t>
      </w:r>
      <w:proofErr w:type="spellEnd"/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76BD28" w14:textId="77777777" w:rsidR="003A6109" w:rsidRPr="006F5D1A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Слушание музыки: А. Вивальди «Времена года», Н. Римский-Корсаков «Полет шмеля», С. Прокофьев “Полет шмеля”, Г. Свиридов «Дождик».</w:t>
      </w:r>
    </w:p>
    <w:p w14:paraId="77437A66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 в народном календаре. </w:t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знакомить детей с народными приметами.</w:t>
      </w:r>
    </w:p>
    <w:p w14:paraId="72BB9735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7. </w:t>
      </w:r>
      <w:r w:rsidRPr="00A93F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Дидактические игры: </w:t>
      </w:r>
      <w:r w:rsidRPr="00A9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«Отвечай быстро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«Укрась слово», «Кузовок»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Испорченный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елефон»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A4CBB6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«Круглый год»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27B78B" w14:textId="77777777" w:rsidR="003A6109" w:rsidRPr="006F5D1A" w:rsidRDefault="003A6109" w:rsidP="0090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6F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о сезонных изменениях, происходящих в природе; создать эмоциональный настрой, формирование эстетического вкуса и приобщение к миру прекрасного.</w:t>
      </w:r>
    </w:p>
    <w:p w14:paraId="70B932B3" w14:textId="77777777" w:rsidR="003A6109" w:rsidRPr="006F5D1A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6F5D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Взаимодействие с семьей:</w:t>
      </w:r>
    </w:p>
    <w:p w14:paraId="0BDAE9C0" w14:textId="77777777" w:rsidR="003A6109" w:rsidRPr="00624056" w:rsidRDefault="003A6109" w:rsidP="003A610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краеведческого музея.</w:t>
      </w:r>
    </w:p>
    <w:p w14:paraId="684633CE" w14:textId="77777777" w:rsidR="003A6109" w:rsidRPr="00624056" w:rsidRDefault="003A6109" w:rsidP="003A610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атрибутов, костюмов к развлечению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«Круглый год»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3E437F" w14:textId="77777777" w:rsidR="003A6109" w:rsidRPr="00624056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литературы:</w:t>
      </w:r>
    </w:p>
    <w:p w14:paraId="37B03AED" w14:textId="0026D520" w:rsidR="003A6109" w:rsidRPr="00624056" w:rsidRDefault="003A6109" w:rsidP="003A610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Багрова Л.А.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Энциклопедия для детей. Я познаю мир. Москва: ТКО “АСТ”</w:t>
      </w:r>
    </w:p>
    <w:p w14:paraId="7ED15D20" w14:textId="6908580D" w:rsidR="003A6109" w:rsidRPr="00624056" w:rsidRDefault="003A6109" w:rsidP="003A610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Волина В.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Загадки от А до Я. Москва: ОЛМА-ПРЕСС</w:t>
      </w:r>
    </w:p>
    <w:p w14:paraId="40EE9C52" w14:textId="55DF0D26" w:rsidR="003A6109" w:rsidRPr="00624056" w:rsidRDefault="003A6109" w:rsidP="003A610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Волина В.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Поговорк</w:t>
      </w:r>
      <w:r w:rsidR="0090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Егорки. Москва: ОЛМА-ПРЕСС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CEFCDD5" w14:textId="7227FD5C" w:rsidR="003A6109" w:rsidRPr="00624056" w:rsidRDefault="003A6109" w:rsidP="003A610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Громова О.Е., Соломатина Г.Н.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Стихи о временах года. М</w:t>
      </w:r>
    </w:p>
    <w:p w14:paraId="36B82844" w14:textId="3C10DD9C" w:rsidR="003A6109" w:rsidRPr="00624056" w:rsidRDefault="003A6109" w:rsidP="003A610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0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Тихомирова Л.Ф.</w:t>
      </w:r>
      <w:r w:rsidRPr="006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Упражнения на каждый день: развитие внимания и воображения дошкольников. Ярославль: </w:t>
      </w:r>
      <w:r w:rsidR="0090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 развития, Академия, К.</w:t>
      </w:r>
    </w:p>
    <w:p w14:paraId="51ED81E8" w14:textId="54557B9C" w:rsidR="003A6109" w:rsidRPr="00A93F47" w:rsidRDefault="003A6109" w:rsidP="003A6109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</w:t>
      </w:r>
      <w:r w:rsidR="0090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 Живой мир. Москва: «РОСМЕН»</w:t>
      </w:r>
      <w:r w:rsidRPr="00A9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9D8CE1" w14:textId="77777777" w:rsidR="003A6109" w:rsidRPr="00AC2499" w:rsidRDefault="003A6109" w:rsidP="003A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24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 этап. Заключительный.</w:t>
      </w:r>
    </w:p>
    <w:p w14:paraId="7A326748" w14:textId="77777777" w:rsidR="003A6109" w:rsidRPr="00F336E0" w:rsidRDefault="003A6109" w:rsidP="003A610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реализации проекта;</w:t>
      </w:r>
    </w:p>
    <w:p w14:paraId="7AB1234C" w14:textId="77777777" w:rsidR="003A6109" w:rsidRPr="00F336E0" w:rsidRDefault="003A6109" w:rsidP="003A610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Театрализованное представление;</w:t>
      </w:r>
    </w:p>
    <w:p w14:paraId="78A41B68" w14:textId="77777777" w:rsidR="003A6109" w:rsidRPr="00F336E0" w:rsidRDefault="003A6109" w:rsidP="003A610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итоговые выставки творческих работ;</w:t>
      </w:r>
    </w:p>
    <w:p w14:paraId="4ABC6E46" w14:textId="77777777" w:rsidR="003A6109" w:rsidRPr="00F336E0" w:rsidRDefault="003A6109" w:rsidP="003A610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проекта;</w:t>
      </w:r>
    </w:p>
    <w:p w14:paraId="39DF5942" w14:textId="77777777" w:rsidR="003A6109" w:rsidRDefault="003A6109" w:rsidP="003A610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СМИ.</w:t>
      </w:r>
    </w:p>
    <w:p w14:paraId="48700D0C" w14:textId="77777777" w:rsidR="002B2DF0" w:rsidRDefault="002B2DF0"/>
    <w:sectPr w:rsidR="002B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C57"/>
    <w:multiLevelType w:val="hybridMultilevel"/>
    <w:tmpl w:val="6414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74698"/>
    <w:multiLevelType w:val="multilevel"/>
    <w:tmpl w:val="F4D0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E5861"/>
    <w:multiLevelType w:val="hybridMultilevel"/>
    <w:tmpl w:val="4310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737A"/>
    <w:multiLevelType w:val="multilevel"/>
    <w:tmpl w:val="A6AA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14CA9"/>
    <w:multiLevelType w:val="multilevel"/>
    <w:tmpl w:val="5E5E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20822"/>
    <w:multiLevelType w:val="multilevel"/>
    <w:tmpl w:val="652E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21A4C"/>
    <w:multiLevelType w:val="multilevel"/>
    <w:tmpl w:val="F194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76E45"/>
    <w:multiLevelType w:val="hybridMultilevel"/>
    <w:tmpl w:val="2520A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2E67"/>
    <w:multiLevelType w:val="hybridMultilevel"/>
    <w:tmpl w:val="3B9A0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6"/>
    <w:lvlOverride w:ilvl="0">
      <w:startOverride w:val="2"/>
    </w:lvlOverride>
  </w:num>
  <w:num w:numId="6">
    <w:abstractNumId w:val="1"/>
  </w:num>
  <w:num w:numId="7">
    <w:abstractNumId w:val="1"/>
    <w:lvlOverride w:ilvl="0">
      <w:startOverride w:val="2"/>
    </w:lvlOverride>
  </w:num>
  <w:num w:numId="8">
    <w:abstractNumId w:val="1"/>
    <w:lvlOverride w:ilvl="0">
      <w:startOverride w:val="3"/>
    </w:lvlOverride>
  </w:num>
  <w:num w:numId="9">
    <w:abstractNumId w:val="4"/>
  </w:num>
  <w:num w:numId="10">
    <w:abstractNumId w:val="4"/>
    <w:lvlOverride w:ilvl="0">
      <w:startOverride w:val="2"/>
    </w:lvlOverride>
  </w:num>
  <w:num w:numId="11">
    <w:abstractNumId w:val="4"/>
    <w:lvlOverride w:ilvl="0">
      <w:startOverride w:val="3"/>
    </w:lvlOverride>
  </w:num>
  <w:num w:numId="12">
    <w:abstractNumId w:val="5"/>
  </w:num>
  <w:num w:numId="13">
    <w:abstractNumId w:val="5"/>
    <w:lvlOverride w:ilvl="0">
      <w:startOverride w:val="2"/>
    </w:lvlOverride>
  </w:num>
  <w:num w:numId="14">
    <w:abstractNumId w:val="3"/>
  </w:num>
  <w:num w:numId="15">
    <w:abstractNumId w:val="3"/>
    <w:lvlOverride w:ilvl="0">
      <w:startOverride w:val="2"/>
    </w:lvlOverride>
  </w:num>
  <w:num w:numId="16">
    <w:abstractNumId w:val="3"/>
    <w:lvlOverride w:ilvl="0">
      <w:startOverride w:val="3"/>
    </w:lvlOverride>
  </w:num>
  <w:num w:numId="17">
    <w:abstractNumId w:val="3"/>
    <w:lvlOverride w:ilvl="0">
      <w:startOverride w:val="4"/>
    </w:lvlOverride>
  </w:num>
  <w:num w:numId="18">
    <w:abstractNumId w:val="3"/>
    <w:lvlOverride w:ilvl="0">
      <w:startOverride w:val="5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09"/>
    <w:rsid w:val="00114117"/>
    <w:rsid w:val="002B2DF0"/>
    <w:rsid w:val="003A6109"/>
    <w:rsid w:val="00743C62"/>
    <w:rsid w:val="0090668D"/>
    <w:rsid w:val="00D4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A4C2"/>
  <w15:chartTrackingRefBased/>
  <w15:docId w15:val="{DA3EC188-F0A2-4CC2-8728-54776AC4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A61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A610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A610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A610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0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668D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114117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1141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tmndetsady.ru/upload/news/orig_bfef92d15e2b5a9d8a42423c270e603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Детский сад №16</cp:lastModifiedBy>
  <cp:revision>6</cp:revision>
  <cp:lastPrinted>2015-11-02T14:58:00Z</cp:lastPrinted>
  <dcterms:created xsi:type="dcterms:W3CDTF">2015-11-02T14:52:00Z</dcterms:created>
  <dcterms:modified xsi:type="dcterms:W3CDTF">2024-10-08T05:45:00Z</dcterms:modified>
</cp:coreProperties>
</file>